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4D" w:rsidRDefault="00355C0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石 检 验 检 测 委 托 协 议 书</w:t>
      </w:r>
    </w:p>
    <w:p w:rsidR="0037054D" w:rsidRDefault="00355C0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5"/>
        <w:gridCol w:w="1775"/>
        <w:gridCol w:w="425"/>
        <w:gridCol w:w="426"/>
        <w:gridCol w:w="708"/>
        <w:gridCol w:w="743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 w:rsidR="0037054D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7054D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 w:rsidP="00365C3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65C3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65C3A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65C3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65C3A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 w:rsidTr="007E2151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 w:rsidTr="007E2151">
        <w:trPr>
          <w:trHeight w:val="49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3349C" w:rsidTr="00806E90">
        <w:trPr>
          <w:trHeight w:val="496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349C" w:rsidRDefault="0073349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7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349C" w:rsidRDefault="0073349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49C" w:rsidRDefault="0073349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49C" w:rsidRDefault="00733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49C" w:rsidRDefault="007334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349C" w:rsidRDefault="00733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349C" w:rsidRDefault="00733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5C3A" w:rsidTr="008C42FE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C3A" w:rsidRDefault="00365C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5C3A" w:rsidRDefault="00365C3A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5C3A" w:rsidRDefault="00365C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3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5C3A" w:rsidRDefault="00365C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65C3A" w:rsidRDefault="00365C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51" w:rsidRDefault="007E215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151" w:rsidRDefault="007E215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15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E2151" w:rsidRDefault="007E215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颗粒级配 </w:t>
            </w:r>
            <w:r>
              <w:rPr>
                <w:rFonts w:ascii="宋体" w:hAnsi="宋体" w:cs="宋体" w:hint="eastAsia"/>
                <w:szCs w:val="21"/>
              </w:rPr>
              <w:t xml:space="preserve">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针片状含量□ 表观密度</w:t>
            </w:r>
            <w:r>
              <w:rPr>
                <w:rFonts w:ascii="宋体" w:hAnsi="宋体" w:cs="宋体" w:hint="eastAsia"/>
                <w:szCs w:val="21"/>
              </w:rPr>
              <w:t xml:space="preserve"> 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堆积密度与紧密密度（行标）</w:t>
            </w: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堆积密度与空隙率（国标）</w:t>
            </w:r>
            <w:r>
              <w:rPr>
                <w:rFonts w:ascii="宋体" w:hAnsi="宋体" w:cs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压碎指标</w:t>
            </w:r>
            <w:r>
              <w:rPr>
                <w:rFonts w:ascii="宋体" w:hAnsi="宋体" w:cs="宋体" w:hint="eastAsia"/>
                <w:szCs w:val="21"/>
              </w:rPr>
              <w:t>□ 含水率</w:t>
            </w:r>
          </w:p>
          <w:p w:rsidR="007E2151" w:rsidRDefault="007E2151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空隙率 （行标）□ 吸水率 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不规则颗粒含量（</w:t>
            </w:r>
            <w:r>
              <w:rPr>
                <w:rFonts w:ascii="宋体" w:hAnsi="宋体" w:hint="eastAsia"/>
                <w:b/>
                <w:bCs/>
                <w:szCs w:val="21"/>
              </w:rPr>
              <w:t>Ⅰ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类国标）</w:t>
            </w:r>
            <w:r>
              <w:rPr>
                <w:rFonts w:ascii="宋体" w:hAnsi="宋体" w:cs="宋体" w:hint="eastAsia"/>
                <w:szCs w:val="21"/>
              </w:rPr>
              <w:t xml:space="preserve">□ 岩石抗压强度  </w:t>
            </w:r>
          </w:p>
          <w:p w:rsidR="007E2151" w:rsidRDefault="007E2151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化学性能：□ 有机物含量    □ 硫酸盐及硫化物含量    □ 坚固性   </w:t>
            </w:r>
            <w:r>
              <w:rPr>
                <w:rFonts w:ascii="宋体" w:hAnsi="宋体" w:hint="eastAsia"/>
                <w:szCs w:val="21"/>
              </w:rPr>
              <w:t xml:space="preserve"> □ 碱集料反应  </w:t>
            </w:r>
          </w:p>
          <w:p w:rsidR="007E2151" w:rsidRDefault="007E2151"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977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E2151" w:rsidRDefault="007E215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E2151" w:rsidRDefault="007E2151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《建设用卵石、碎石》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</w:p>
          <w:p w:rsidR="007E2151" w:rsidRDefault="007E2151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 w:rsidR="007E2151" w:rsidRDefault="007E2151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116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A碎石： □ 花岗岩     □ 石灰岩     □ 砂  岩      □ 片麻岩      □ 石英岩   </w:t>
            </w:r>
          </w:p>
          <w:p w:rsidR="007E2151" w:rsidRDefault="007E215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□ 正长岩     □ 闪长岩     □ 橄榄岩       □ 玄武岩     □ 辉绿岩</w:t>
            </w:r>
          </w:p>
          <w:p w:rsidR="007E2151" w:rsidRDefault="007E215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B卵石                  □ C其它：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 w:rsidTr="007E2151">
        <w:trPr>
          <w:trHeight w:val="43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Ⅰ          □ Ⅱ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50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</w:t>
            </w:r>
            <w:proofErr w:type="gramStart"/>
            <w:r>
              <w:rPr>
                <w:rFonts w:ascii="宋体" w:hAnsi="宋体" w:hint="eastAsia"/>
                <w:szCs w:val="21"/>
              </w:rPr>
              <w:t>砼</w:t>
            </w:r>
            <w:proofErr w:type="gramEnd"/>
            <w:r>
              <w:rPr>
                <w:rFonts w:ascii="宋体" w:hAnsi="宋体" w:hint="eastAsia"/>
                <w:szCs w:val="21"/>
              </w:rPr>
              <w:t>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59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E2151" w:rsidRDefault="007E2151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2151">
        <w:trPr>
          <w:trHeight w:val="4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2151" w:rsidRDefault="007E215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E2151" w:rsidTr="007E2151">
        <w:trPr>
          <w:trHeight w:val="126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2151" w:rsidRDefault="007E21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151" w:rsidRDefault="007E215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E2151" w:rsidRDefault="007E215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E2151" w:rsidRDefault="007E215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E2151" w:rsidRDefault="007E215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E2151" w:rsidRDefault="007E21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7054D" w:rsidRDefault="0037054D" w:rsidP="007E2151"/>
    <w:sectPr w:rsidR="0037054D" w:rsidSect="0037054D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04" w:rsidRDefault="00355C04" w:rsidP="0037054D">
      <w:r>
        <w:separator/>
      </w:r>
    </w:p>
  </w:endnote>
  <w:endnote w:type="continuationSeparator" w:id="0">
    <w:p w:rsidR="00355C04" w:rsidRDefault="00355C04" w:rsidP="0037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04" w:rsidRDefault="00355C04" w:rsidP="0037054D">
      <w:r>
        <w:separator/>
      </w:r>
    </w:p>
  </w:footnote>
  <w:footnote w:type="continuationSeparator" w:id="0">
    <w:p w:rsidR="00355C04" w:rsidRDefault="00355C04" w:rsidP="0037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4D" w:rsidRDefault="00355C0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="00434E33">
      <w:rPr>
        <w:rStyle w:val="a5"/>
        <w:rFonts w:hint="eastAsia"/>
        <w:b w:val="0"/>
      </w:rPr>
      <w:t>WJ-JL-CX12-01-2025</w:t>
    </w:r>
  </w:p>
  <w:p w:rsidR="0037054D" w:rsidRDefault="00355C0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E4730"/>
    <w:rsid w:val="000276E7"/>
    <w:rsid w:val="000A1E47"/>
    <w:rsid w:val="000D216D"/>
    <w:rsid w:val="00150908"/>
    <w:rsid w:val="00167872"/>
    <w:rsid w:val="001771C4"/>
    <w:rsid w:val="001864AA"/>
    <w:rsid w:val="001A5D3E"/>
    <w:rsid w:val="001B6706"/>
    <w:rsid w:val="002049B1"/>
    <w:rsid w:val="002818F9"/>
    <w:rsid w:val="00293DEE"/>
    <w:rsid w:val="002D6912"/>
    <w:rsid w:val="002E69B8"/>
    <w:rsid w:val="00355C04"/>
    <w:rsid w:val="00365C3A"/>
    <w:rsid w:val="0037054D"/>
    <w:rsid w:val="00384296"/>
    <w:rsid w:val="00391113"/>
    <w:rsid w:val="003A2C52"/>
    <w:rsid w:val="003E4730"/>
    <w:rsid w:val="003F3513"/>
    <w:rsid w:val="0043038B"/>
    <w:rsid w:val="00434E33"/>
    <w:rsid w:val="004D5F29"/>
    <w:rsid w:val="00500E4E"/>
    <w:rsid w:val="00532527"/>
    <w:rsid w:val="00576D53"/>
    <w:rsid w:val="005801A6"/>
    <w:rsid w:val="00641588"/>
    <w:rsid w:val="00697F16"/>
    <w:rsid w:val="006C6830"/>
    <w:rsid w:val="0073349C"/>
    <w:rsid w:val="0075213B"/>
    <w:rsid w:val="00770D22"/>
    <w:rsid w:val="007B0524"/>
    <w:rsid w:val="007E2151"/>
    <w:rsid w:val="00857DB6"/>
    <w:rsid w:val="008C6900"/>
    <w:rsid w:val="00941A0F"/>
    <w:rsid w:val="00975BEF"/>
    <w:rsid w:val="009E466E"/>
    <w:rsid w:val="00A32AAE"/>
    <w:rsid w:val="00A60802"/>
    <w:rsid w:val="00AC787E"/>
    <w:rsid w:val="00AE069D"/>
    <w:rsid w:val="00C61660"/>
    <w:rsid w:val="00C73F6A"/>
    <w:rsid w:val="00C92A0E"/>
    <w:rsid w:val="00CC3BE4"/>
    <w:rsid w:val="00CE5FE9"/>
    <w:rsid w:val="00D14AC2"/>
    <w:rsid w:val="00D20D4F"/>
    <w:rsid w:val="00D44240"/>
    <w:rsid w:val="00D87696"/>
    <w:rsid w:val="00DA4B63"/>
    <w:rsid w:val="00DB005E"/>
    <w:rsid w:val="00DB0745"/>
    <w:rsid w:val="00DC6C18"/>
    <w:rsid w:val="00DE0C68"/>
    <w:rsid w:val="00DE4DA3"/>
    <w:rsid w:val="00E13D18"/>
    <w:rsid w:val="00E270BC"/>
    <w:rsid w:val="00E27CB5"/>
    <w:rsid w:val="00EA0288"/>
    <w:rsid w:val="00EB0E89"/>
    <w:rsid w:val="00F47F01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0E10765A"/>
    <w:rsid w:val="11834BD5"/>
    <w:rsid w:val="16A05501"/>
    <w:rsid w:val="24982954"/>
    <w:rsid w:val="2FCD3DFF"/>
    <w:rsid w:val="300004E3"/>
    <w:rsid w:val="38E00929"/>
    <w:rsid w:val="3C0E0E3F"/>
    <w:rsid w:val="3D477F6E"/>
    <w:rsid w:val="3D7632E2"/>
    <w:rsid w:val="3DA510E4"/>
    <w:rsid w:val="40381A73"/>
    <w:rsid w:val="42AA0197"/>
    <w:rsid w:val="44ED293E"/>
    <w:rsid w:val="4B1F6FAA"/>
    <w:rsid w:val="4B5649CC"/>
    <w:rsid w:val="4EE237B7"/>
    <w:rsid w:val="50FB774F"/>
    <w:rsid w:val="536F6055"/>
    <w:rsid w:val="5C3C51C8"/>
    <w:rsid w:val="653455B5"/>
    <w:rsid w:val="671E4826"/>
    <w:rsid w:val="6B4E6171"/>
    <w:rsid w:val="6CB40C72"/>
    <w:rsid w:val="6D651DE0"/>
    <w:rsid w:val="6F322750"/>
    <w:rsid w:val="71D5484E"/>
    <w:rsid w:val="775A7E5C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05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7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7054D"/>
    <w:rPr>
      <w:b/>
      <w:bCs/>
    </w:rPr>
  </w:style>
  <w:style w:type="character" w:styleId="a6">
    <w:name w:val="Emphasis"/>
    <w:basedOn w:val="a0"/>
    <w:uiPriority w:val="20"/>
    <w:qFormat/>
    <w:rsid w:val="0037054D"/>
    <w:rPr>
      <w:i/>
    </w:rPr>
  </w:style>
  <w:style w:type="character" w:customStyle="1" w:styleId="Char0">
    <w:name w:val="页眉 Char"/>
    <w:basedOn w:val="a0"/>
    <w:link w:val="a4"/>
    <w:uiPriority w:val="99"/>
    <w:semiHidden/>
    <w:qFormat/>
    <w:rsid w:val="003705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705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32</cp:revision>
  <cp:lastPrinted>2023-09-06T07:51:00Z</cp:lastPrinted>
  <dcterms:created xsi:type="dcterms:W3CDTF">2017-12-06T02:36:00Z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EFC8CFB912A34E6882F00C2CE9DFE7C6_13</vt:lpwstr>
  </property>
</Properties>
</file>